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22B" w:rsidRDefault="009B0156">
      <w:bookmarkStart w:id="0" w:name="_GoBack"/>
      <w:bookmarkEnd w:id="0"/>
      <w:r>
        <w:rPr>
          <w:rFonts w:hint="eastAsia"/>
        </w:rPr>
        <w:t>社会福祉法人幸得会</w:t>
      </w:r>
    </w:p>
    <w:p w:rsidR="009B0156" w:rsidRPr="00A736CE" w:rsidRDefault="008B7A6B" w:rsidP="00A736CE">
      <w:pPr>
        <w:jc w:val="center"/>
        <w:rPr>
          <w:sz w:val="32"/>
          <w:szCs w:val="32"/>
        </w:rPr>
      </w:pPr>
      <w:r>
        <w:rPr>
          <w:rFonts w:hint="eastAsia"/>
          <w:sz w:val="32"/>
          <w:szCs w:val="32"/>
        </w:rPr>
        <w:t>役</w:t>
      </w:r>
      <w:r w:rsidR="0025512F">
        <w:rPr>
          <w:rFonts w:hint="eastAsia"/>
          <w:sz w:val="32"/>
          <w:szCs w:val="32"/>
        </w:rPr>
        <w:t xml:space="preserve">　</w:t>
      </w:r>
      <w:r>
        <w:rPr>
          <w:rFonts w:hint="eastAsia"/>
          <w:sz w:val="32"/>
          <w:szCs w:val="32"/>
        </w:rPr>
        <w:t>員</w:t>
      </w:r>
      <w:r w:rsidR="0025512F">
        <w:rPr>
          <w:rFonts w:hint="eastAsia"/>
          <w:sz w:val="32"/>
          <w:szCs w:val="32"/>
        </w:rPr>
        <w:t xml:space="preserve">　</w:t>
      </w:r>
      <w:r w:rsidR="007359A1">
        <w:rPr>
          <w:rFonts w:hint="eastAsia"/>
          <w:sz w:val="32"/>
          <w:szCs w:val="32"/>
        </w:rPr>
        <w:t xml:space="preserve">等　</w:t>
      </w:r>
      <w:r w:rsidR="009B0156" w:rsidRPr="00A736CE">
        <w:rPr>
          <w:rFonts w:hint="eastAsia"/>
          <w:sz w:val="32"/>
          <w:szCs w:val="32"/>
        </w:rPr>
        <w:t>報</w:t>
      </w:r>
      <w:r w:rsidR="0025512F">
        <w:rPr>
          <w:rFonts w:hint="eastAsia"/>
          <w:sz w:val="32"/>
          <w:szCs w:val="32"/>
        </w:rPr>
        <w:t xml:space="preserve">　</w:t>
      </w:r>
      <w:r w:rsidR="009B0156" w:rsidRPr="00A736CE">
        <w:rPr>
          <w:rFonts w:hint="eastAsia"/>
          <w:sz w:val="32"/>
          <w:szCs w:val="32"/>
        </w:rPr>
        <w:t>酬</w:t>
      </w:r>
      <w:r w:rsidR="0025512F">
        <w:rPr>
          <w:rFonts w:hint="eastAsia"/>
          <w:sz w:val="32"/>
          <w:szCs w:val="32"/>
        </w:rPr>
        <w:t xml:space="preserve">　</w:t>
      </w:r>
      <w:r w:rsidR="009B0156" w:rsidRPr="00A736CE">
        <w:rPr>
          <w:rFonts w:hint="eastAsia"/>
          <w:sz w:val="32"/>
          <w:szCs w:val="32"/>
        </w:rPr>
        <w:t>規</w:t>
      </w:r>
      <w:r w:rsidR="0025512F">
        <w:rPr>
          <w:rFonts w:hint="eastAsia"/>
          <w:sz w:val="32"/>
          <w:szCs w:val="32"/>
        </w:rPr>
        <w:t xml:space="preserve">　</w:t>
      </w:r>
      <w:r w:rsidR="009B0156" w:rsidRPr="00A736CE">
        <w:rPr>
          <w:rFonts w:hint="eastAsia"/>
          <w:sz w:val="32"/>
          <w:szCs w:val="32"/>
        </w:rPr>
        <w:t>程</w:t>
      </w:r>
    </w:p>
    <w:p w:rsidR="009B0156" w:rsidRDefault="009B0156"/>
    <w:p w:rsidR="009B0156" w:rsidRDefault="009B0156">
      <w:r>
        <w:rPr>
          <w:rFonts w:hint="eastAsia"/>
        </w:rPr>
        <w:t>（目的）</w:t>
      </w:r>
    </w:p>
    <w:p w:rsidR="009B0156" w:rsidRDefault="009B0156" w:rsidP="009B0156">
      <w:pPr>
        <w:ind w:left="420" w:hangingChars="200" w:hanging="420"/>
      </w:pPr>
      <w:r>
        <w:rPr>
          <w:rFonts w:hint="eastAsia"/>
        </w:rPr>
        <w:t>第</w:t>
      </w:r>
      <w:r>
        <w:rPr>
          <w:rFonts w:hint="eastAsia"/>
        </w:rPr>
        <w:t>1</w:t>
      </w:r>
      <w:r>
        <w:rPr>
          <w:rFonts w:hint="eastAsia"/>
        </w:rPr>
        <w:t>条　この規程は、社会福祉法人幸得会定款第</w:t>
      </w:r>
      <w:r w:rsidR="00EE1A0F">
        <w:rPr>
          <w:rFonts w:hint="eastAsia"/>
        </w:rPr>
        <w:t>10</w:t>
      </w:r>
      <w:r>
        <w:rPr>
          <w:rFonts w:hint="eastAsia"/>
        </w:rPr>
        <w:t>条及び第</w:t>
      </w:r>
      <w:r w:rsidR="00EE1A0F">
        <w:rPr>
          <w:rFonts w:hint="eastAsia"/>
        </w:rPr>
        <w:t>18</w:t>
      </w:r>
      <w:r>
        <w:rPr>
          <w:rFonts w:hint="eastAsia"/>
        </w:rPr>
        <w:t>条第</w:t>
      </w:r>
      <w:r>
        <w:rPr>
          <w:rFonts w:hint="eastAsia"/>
        </w:rPr>
        <w:t>1</w:t>
      </w:r>
      <w:r>
        <w:rPr>
          <w:rFonts w:hint="eastAsia"/>
        </w:rPr>
        <w:t>項の規定に基づき、常勤役員、非常勤役員並びに評議員の報酬等について定めるもの</w:t>
      </w:r>
      <w:r w:rsidR="001B086E">
        <w:rPr>
          <w:rFonts w:hint="eastAsia"/>
        </w:rPr>
        <w:t>とする</w:t>
      </w:r>
      <w:r>
        <w:rPr>
          <w:rFonts w:hint="eastAsia"/>
        </w:rPr>
        <w:t>。</w:t>
      </w:r>
    </w:p>
    <w:p w:rsidR="009B0156" w:rsidRDefault="009B0156" w:rsidP="009B0156">
      <w:pPr>
        <w:ind w:left="420" w:hangingChars="200" w:hanging="420"/>
      </w:pPr>
    </w:p>
    <w:p w:rsidR="009B0156" w:rsidRDefault="009B0156" w:rsidP="009B0156">
      <w:pPr>
        <w:ind w:left="420" w:hangingChars="200" w:hanging="420"/>
      </w:pPr>
      <w:r>
        <w:rPr>
          <w:rFonts w:hint="eastAsia"/>
        </w:rPr>
        <w:t>（定義）</w:t>
      </w:r>
    </w:p>
    <w:p w:rsidR="009B0156" w:rsidRDefault="009B0156" w:rsidP="009B0156">
      <w:pPr>
        <w:ind w:left="420" w:hangingChars="200" w:hanging="420"/>
      </w:pPr>
      <w:r>
        <w:rPr>
          <w:rFonts w:hint="eastAsia"/>
        </w:rPr>
        <w:t>第</w:t>
      </w:r>
      <w:r>
        <w:rPr>
          <w:rFonts w:hint="eastAsia"/>
        </w:rPr>
        <w:t>2</w:t>
      </w:r>
      <w:r>
        <w:rPr>
          <w:rFonts w:hint="eastAsia"/>
        </w:rPr>
        <w:t>条　本規程でいう役員とは、理事及び監事をいう。</w:t>
      </w:r>
    </w:p>
    <w:p w:rsidR="00793039" w:rsidRPr="00793039" w:rsidRDefault="00793039" w:rsidP="009B0156">
      <w:pPr>
        <w:ind w:left="420" w:hangingChars="200" w:hanging="420"/>
      </w:pPr>
      <w:r>
        <w:rPr>
          <w:rFonts w:hint="eastAsia"/>
        </w:rPr>
        <w:t xml:space="preserve">　２　本規程でいう役員等とは、理事、監事及び評議員会をいう。</w:t>
      </w:r>
    </w:p>
    <w:p w:rsidR="009B0156" w:rsidRDefault="00793039" w:rsidP="009B0156">
      <w:pPr>
        <w:ind w:leftChars="100" w:left="420" w:hangingChars="100" w:hanging="210"/>
      </w:pPr>
      <w:r>
        <w:rPr>
          <w:rFonts w:hint="eastAsia"/>
        </w:rPr>
        <w:t>３</w:t>
      </w:r>
      <w:r w:rsidR="009B0156">
        <w:rPr>
          <w:rFonts w:hint="eastAsia"/>
        </w:rPr>
        <w:t xml:space="preserve">　本規程でいう常勤役員とは、所定週平均</w:t>
      </w:r>
      <w:r w:rsidR="009B0156">
        <w:rPr>
          <w:rFonts w:hint="eastAsia"/>
        </w:rPr>
        <w:t>2</w:t>
      </w:r>
      <w:r w:rsidR="009B0156">
        <w:rPr>
          <w:rFonts w:hint="eastAsia"/>
        </w:rPr>
        <w:t>日以上勤務する役員をいう。</w:t>
      </w:r>
    </w:p>
    <w:p w:rsidR="009B0156" w:rsidRDefault="00793039">
      <w:r>
        <w:rPr>
          <w:rFonts w:hint="eastAsia"/>
        </w:rPr>
        <w:t xml:space="preserve">　４</w:t>
      </w:r>
      <w:r w:rsidR="009B0156">
        <w:rPr>
          <w:rFonts w:hint="eastAsia"/>
        </w:rPr>
        <w:t xml:space="preserve">　本規程でいう非常勤役員とは、</w:t>
      </w:r>
      <w:r w:rsidR="00EE4AC0">
        <w:rPr>
          <w:rFonts w:hint="eastAsia"/>
        </w:rPr>
        <w:t>所定週平均</w:t>
      </w:r>
      <w:r w:rsidR="00EE4AC0">
        <w:rPr>
          <w:rFonts w:hint="eastAsia"/>
        </w:rPr>
        <w:t>2</w:t>
      </w:r>
      <w:r w:rsidR="00EE4AC0">
        <w:rPr>
          <w:rFonts w:hint="eastAsia"/>
        </w:rPr>
        <w:t>日以上勤務に該当しない</w:t>
      </w:r>
      <w:r w:rsidR="00212909">
        <w:rPr>
          <w:rFonts w:hint="eastAsia"/>
        </w:rPr>
        <w:t>役員等</w:t>
      </w:r>
      <w:r w:rsidR="00EE4AC0">
        <w:rPr>
          <w:rFonts w:hint="eastAsia"/>
        </w:rPr>
        <w:t>をいう。</w:t>
      </w:r>
    </w:p>
    <w:p w:rsidR="00EE4AC0" w:rsidRDefault="00793039" w:rsidP="00EE4AC0">
      <w:pPr>
        <w:ind w:left="420" w:hangingChars="200" w:hanging="420"/>
      </w:pPr>
      <w:r>
        <w:rPr>
          <w:rFonts w:hint="eastAsia"/>
        </w:rPr>
        <w:t xml:space="preserve">　５</w:t>
      </w:r>
      <w:r w:rsidR="00EE4AC0">
        <w:rPr>
          <w:rFonts w:hint="eastAsia"/>
        </w:rPr>
        <w:t xml:space="preserve">　報酬は、法人と委任関係にある役員</w:t>
      </w:r>
      <w:r>
        <w:rPr>
          <w:rFonts w:hint="eastAsia"/>
        </w:rPr>
        <w:t>等</w:t>
      </w:r>
      <w:r w:rsidR="00EE4AC0">
        <w:rPr>
          <w:rFonts w:hint="eastAsia"/>
        </w:rPr>
        <w:t>の職務執行の対価として支払われるもの</w:t>
      </w:r>
      <w:r w:rsidR="001B086E">
        <w:rPr>
          <w:rFonts w:hint="eastAsia"/>
        </w:rPr>
        <w:t>とする</w:t>
      </w:r>
      <w:r w:rsidR="00EE4AC0">
        <w:rPr>
          <w:rFonts w:hint="eastAsia"/>
        </w:rPr>
        <w:t>。</w:t>
      </w:r>
    </w:p>
    <w:p w:rsidR="009B0156" w:rsidRDefault="009B0156"/>
    <w:p w:rsidR="00EE4AC0" w:rsidRDefault="00EE4AC0">
      <w:r>
        <w:rPr>
          <w:rFonts w:hint="eastAsia"/>
        </w:rPr>
        <w:t>（常勤役員の報酬）</w:t>
      </w:r>
    </w:p>
    <w:p w:rsidR="00EE4AC0" w:rsidRDefault="00EE4AC0" w:rsidP="00EE4AC0">
      <w:pPr>
        <w:ind w:left="420" w:hangingChars="200" w:hanging="420"/>
      </w:pPr>
      <w:r>
        <w:rPr>
          <w:rFonts w:hint="eastAsia"/>
        </w:rPr>
        <w:t>第</w:t>
      </w:r>
      <w:r>
        <w:rPr>
          <w:rFonts w:hint="eastAsia"/>
        </w:rPr>
        <w:t>3</w:t>
      </w:r>
      <w:r>
        <w:rPr>
          <w:rFonts w:hint="eastAsia"/>
        </w:rPr>
        <w:t>条　所定週平均</w:t>
      </w:r>
      <w:r>
        <w:rPr>
          <w:rFonts w:hint="eastAsia"/>
        </w:rPr>
        <w:t>2</w:t>
      </w:r>
      <w:r>
        <w:rPr>
          <w:rFonts w:hint="eastAsia"/>
        </w:rPr>
        <w:t>日以上勤務にあたる役員（以下｢常勤役員｣という。）に対しては、別表１により、月額報酬を支払うことができる。</w:t>
      </w:r>
    </w:p>
    <w:p w:rsidR="00EE4AC0" w:rsidRDefault="00EE4AC0" w:rsidP="00EE4AC0">
      <w:pPr>
        <w:ind w:left="420" w:hangingChars="200" w:hanging="420"/>
      </w:pPr>
      <w:r>
        <w:rPr>
          <w:rFonts w:hint="eastAsia"/>
        </w:rPr>
        <w:t xml:space="preserve">　２　</w:t>
      </w:r>
      <w:r w:rsidR="00E32196">
        <w:rPr>
          <w:rFonts w:hint="eastAsia"/>
        </w:rPr>
        <w:t>前項の報酬以外に、理事会、監事監査、評議員会等の出席に係る支出及び費用弁償については、これを行わないものとする。</w:t>
      </w:r>
    </w:p>
    <w:p w:rsidR="00E32196" w:rsidRDefault="00E32196" w:rsidP="00EE4AC0">
      <w:pPr>
        <w:ind w:left="420" w:hangingChars="200" w:hanging="420"/>
      </w:pPr>
    </w:p>
    <w:p w:rsidR="00E32196" w:rsidRDefault="00E32196" w:rsidP="00EE4AC0">
      <w:pPr>
        <w:ind w:left="420" w:hangingChars="200" w:hanging="420"/>
      </w:pPr>
      <w:r>
        <w:rPr>
          <w:rFonts w:hint="eastAsia"/>
        </w:rPr>
        <w:t>（非常勤役員の報酬）</w:t>
      </w:r>
    </w:p>
    <w:p w:rsidR="00E32196" w:rsidRDefault="00E32196" w:rsidP="00EE4AC0">
      <w:pPr>
        <w:ind w:left="420" w:hangingChars="200" w:hanging="420"/>
      </w:pPr>
      <w:r>
        <w:rPr>
          <w:rFonts w:hint="eastAsia"/>
        </w:rPr>
        <w:t>第</w:t>
      </w:r>
      <w:r>
        <w:rPr>
          <w:rFonts w:hint="eastAsia"/>
        </w:rPr>
        <w:t>4</w:t>
      </w:r>
      <w:r>
        <w:rPr>
          <w:rFonts w:hint="eastAsia"/>
        </w:rPr>
        <w:t>条　所定週平均</w:t>
      </w:r>
      <w:r>
        <w:rPr>
          <w:rFonts w:hint="eastAsia"/>
        </w:rPr>
        <w:t>2</w:t>
      </w:r>
      <w:r>
        <w:rPr>
          <w:rFonts w:hint="eastAsia"/>
        </w:rPr>
        <w:t>日以上勤務に該当しない役員及び評議員の報酬は、以下のとおりとする。</w:t>
      </w:r>
    </w:p>
    <w:p w:rsidR="00E32196" w:rsidRDefault="00E32196" w:rsidP="00C414C7">
      <w:pPr>
        <w:ind w:left="630" w:hangingChars="300" w:hanging="630"/>
      </w:pPr>
      <w:r>
        <w:rPr>
          <w:rFonts w:hint="eastAsia"/>
        </w:rPr>
        <w:t xml:space="preserve">　　</w:t>
      </w:r>
      <w:r>
        <w:rPr>
          <w:rFonts w:hint="eastAsia"/>
        </w:rPr>
        <w:t>(1)</w:t>
      </w:r>
      <w:r>
        <w:rPr>
          <w:rFonts w:hint="eastAsia"/>
        </w:rPr>
        <w:t xml:space="preserve">　</w:t>
      </w:r>
      <w:r w:rsidR="00C414C7">
        <w:rPr>
          <w:rFonts w:hint="eastAsia"/>
        </w:rPr>
        <w:t>理事長、理事及び監事が理事会</w:t>
      </w:r>
      <w:r w:rsidR="001241EE">
        <w:rPr>
          <w:rFonts w:hint="eastAsia"/>
        </w:rPr>
        <w:t>及び評議員会</w:t>
      </w:r>
      <w:r w:rsidR="00C414C7">
        <w:rPr>
          <w:rFonts w:hint="eastAsia"/>
        </w:rPr>
        <w:t>に出席したときは、別表２により報酬及び費用弁償を支払うことができる。</w:t>
      </w:r>
    </w:p>
    <w:p w:rsidR="00C414C7" w:rsidRDefault="00C414C7" w:rsidP="00C414C7">
      <w:pPr>
        <w:ind w:left="630" w:hangingChars="300" w:hanging="630"/>
      </w:pPr>
      <w:r>
        <w:rPr>
          <w:rFonts w:hint="eastAsia"/>
        </w:rPr>
        <w:t xml:space="preserve">　　</w:t>
      </w:r>
      <w:r>
        <w:rPr>
          <w:rFonts w:hint="eastAsia"/>
        </w:rPr>
        <w:t>(2)</w:t>
      </w:r>
      <w:r>
        <w:rPr>
          <w:rFonts w:hint="eastAsia"/>
        </w:rPr>
        <w:t xml:space="preserve">　監事が法人監査会に出席したときは、別表２により報酬及び費用弁償を支払うことができる。</w:t>
      </w:r>
    </w:p>
    <w:p w:rsidR="00C414C7" w:rsidRDefault="00C414C7" w:rsidP="00C414C7">
      <w:pPr>
        <w:ind w:left="630" w:hangingChars="300" w:hanging="630"/>
      </w:pPr>
      <w:r>
        <w:rPr>
          <w:rFonts w:hint="eastAsia"/>
        </w:rPr>
        <w:t xml:space="preserve">　　</w:t>
      </w:r>
      <w:r>
        <w:rPr>
          <w:rFonts w:hint="eastAsia"/>
        </w:rPr>
        <w:t>(3)</w:t>
      </w:r>
      <w:r>
        <w:rPr>
          <w:rFonts w:hint="eastAsia"/>
        </w:rPr>
        <w:t xml:space="preserve">　評議員が評議員会に出席したときは、別表２により報酬及び費用弁償を支払うことができる。</w:t>
      </w:r>
    </w:p>
    <w:p w:rsidR="00C414C7" w:rsidRDefault="00C414C7" w:rsidP="00C414C7">
      <w:pPr>
        <w:ind w:left="630" w:hangingChars="300" w:hanging="630"/>
      </w:pPr>
      <w:r>
        <w:rPr>
          <w:rFonts w:hint="eastAsia"/>
        </w:rPr>
        <w:t xml:space="preserve">　　</w:t>
      </w:r>
      <w:r>
        <w:rPr>
          <w:rFonts w:hint="eastAsia"/>
        </w:rPr>
        <w:t>(4)</w:t>
      </w:r>
      <w:r>
        <w:rPr>
          <w:rFonts w:hint="eastAsia"/>
        </w:rPr>
        <w:t xml:space="preserve">　</w:t>
      </w:r>
      <w:r w:rsidR="00FA457B">
        <w:rPr>
          <w:rFonts w:hint="eastAsia"/>
        </w:rPr>
        <w:t>理事長、理事、監事及び評議員が会議等以外の日において、理事長等の命を受けて法人及び施設の運営のため業務にあたった場合は、別表３により報酬及び費用弁償を支払うことができる。</w:t>
      </w:r>
    </w:p>
    <w:p w:rsidR="00FA457B" w:rsidRPr="00FA457B" w:rsidRDefault="00BA4091" w:rsidP="00C414C7">
      <w:pPr>
        <w:ind w:left="630" w:hangingChars="300" w:hanging="630"/>
      </w:pPr>
      <w:r>
        <w:rPr>
          <w:rFonts w:hint="eastAsia"/>
        </w:rPr>
        <w:t xml:space="preserve">　　</w:t>
      </w:r>
    </w:p>
    <w:p w:rsidR="009B0156" w:rsidRDefault="001241EE">
      <w:r>
        <w:rPr>
          <w:rFonts w:hint="eastAsia"/>
        </w:rPr>
        <w:t>（兼務役員）</w:t>
      </w:r>
    </w:p>
    <w:p w:rsidR="001241EE" w:rsidRDefault="001241EE" w:rsidP="001241EE">
      <w:pPr>
        <w:ind w:left="420" w:hangingChars="200" w:hanging="420"/>
      </w:pPr>
      <w:r>
        <w:rPr>
          <w:rFonts w:hint="eastAsia"/>
        </w:rPr>
        <w:lastRenderedPageBreak/>
        <w:t>第</w:t>
      </w:r>
      <w:r>
        <w:rPr>
          <w:rFonts w:hint="eastAsia"/>
        </w:rPr>
        <w:t>5</w:t>
      </w:r>
      <w:r>
        <w:rPr>
          <w:rFonts w:hint="eastAsia"/>
        </w:rPr>
        <w:t>条　施設の職員を兼務する常勤役員は、施設の職員としての業務を除く法人業務に限り、この規程を適用することができる。</w:t>
      </w:r>
    </w:p>
    <w:p w:rsidR="00A736CE" w:rsidRDefault="00A736CE" w:rsidP="001241EE">
      <w:pPr>
        <w:ind w:left="420" w:hangingChars="200" w:hanging="420"/>
      </w:pPr>
    </w:p>
    <w:p w:rsidR="00793039" w:rsidRDefault="00793039" w:rsidP="001241EE">
      <w:pPr>
        <w:ind w:left="420" w:hangingChars="200" w:hanging="420"/>
      </w:pPr>
      <w:r>
        <w:rPr>
          <w:rFonts w:hint="eastAsia"/>
        </w:rPr>
        <w:t>（報酬の支払い方法）</w:t>
      </w:r>
    </w:p>
    <w:p w:rsidR="00793039" w:rsidRDefault="00793039" w:rsidP="000929D4">
      <w:pPr>
        <w:ind w:left="420" w:hangingChars="200" w:hanging="420"/>
      </w:pPr>
      <w:r>
        <w:rPr>
          <w:rFonts w:hint="eastAsia"/>
        </w:rPr>
        <w:t>第６条　非常勤役員並びに評議員会への報酬の支払いは、会議及び業務に参加及び出席した場合</w:t>
      </w:r>
      <w:r w:rsidR="00EF4DD7">
        <w:rPr>
          <w:rFonts w:hint="eastAsia"/>
        </w:rPr>
        <w:t>に</w:t>
      </w:r>
      <w:r>
        <w:rPr>
          <w:rFonts w:hint="eastAsia"/>
        </w:rPr>
        <w:t>支払うものとする。</w:t>
      </w:r>
    </w:p>
    <w:p w:rsidR="00793039" w:rsidRDefault="00793039" w:rsidP="000929D4">
      <w:pPr>
        <w:ind w:leftChars="100" w:left="420" w:hangingChars="100" w:hanging="210"/>
      </w:pPr>
      <w:r>
        <w:rPr>
          <w:rFonts w:hint="eastAsia"/>
        </w:rPr>
        <w:t>２　理事長及び常勤役員への報酬の支払いは、当月１日から末日までの分について、翌月１０日までに</w:t>
      </w:r>
      <w:proofErr w:type="gramStart"/>
      <w:r>
        <w:rPr>
          <w:rFonts w:hint="eastAsia"/>
        </w:rPr>
        <w:t>支払う支払う</w:t>
      </w:r>
      <w:proofErr w:type="gramEnd"/>
      <w:r>
        <w:rPr>
          <w:rFonts w:hint="eastAsia"/>
        </w:rPr>
        <w:t>ものとする。</w:t>
      </w:r>
    </w:p>
    <w:p w:rsidR="000929D4" w:rsidRPr="000929D4" w:rsidRDefault="000929D4" w:rsidP="000929D4">
      <w:pPr>
        <w:ind w:left="210" w:hangingChars="100" w:hanging="210"/>
      </w:pPr>
      <w:r>
        <w:rPr>
          <w:rFonts w:hint="eastAsia"/>
        </w:rPr>
        <w:t xml:space="preserve">　３　報酬の支払いは、現金又は本人の了承を得た上で銀行振り込みとする。</w:t>
      </w:r>
    </w:p>
    <w:p w:rsidR="001241EE" w:rsidRDefault="001241EE" w:rsidP="001241EE">
      <w:pPr>
        <w:ind w:left="420" w:hangingChars="200" w:hanging="420"/>
      </w:pPr>
    </w:p>
    <w:p w:rsidR="001241EE" w:rsidRDefault="001241EE" w:rsidP="001241EE">
      <w:pPr>
        <w:ind w:leftChars="100" w:left="420" w:hangingChars="100" w:hanging="210"/>
      </w:pPr>
      <w:r>
        <w:rPr>
          <w:rFonts w:hint="eastAsia"/>
        </w:rPr>
        <w:t>附　　則</w:t>
      </w:r>
    </w:p>
    <w:p w:rsidR="00C57950" w:rsidRDefault="001241EE" w:rsidP="001241EE">
      <w:pPr>
        <w:ind w:leftChars="100" w:left="420" w:hangingChars="100" w:hanging="210"/>
      </w:pPr>
      <w:r>
        <w:rPr>
          <w:rFonts w:hint="eastAsia"/>
        </w:rPr>
        <w:t xml:space="preserve">　</w:t>
      </w:r>
      <w:r w:rsidR="00C57950">
        <w:rPr>
          <w:rFonts w:hint="eastAsia"/>
        </w:rPr>
        <w:t>この規程は、平成</w:t>
      </w:r>
      <w:r w:rsidR="00C57950">
        <w:rPr>
          <w:rFonts w:hint="eastAsia"/>
        </w:rPr>
        <w:t>29</w:t>
      </w:r>
      <w:r w:rsidR="00C57950">
        <w:rPr>
          <w:rFonts w:hint="eastAsia"/>
        </w:rPr>
        <w:t>年</w:t>
      </w:r>
      <w:r w:rsidR="00C57950">
        <w:rPr>
          <w:rFonts w:hint="eastAsia"/>
        </w:rPr>
        <w:t>6</w:t>
      </w:r>
      <w:r w:rsidR="00C57950">
        <w:rPr>
          <w:rFonts w:hint="eastAsia"/>
        </w:rPr>
        <w:t>月</w:t>
      </w:r>
      <w:r w:rsidR="00C57950">
        <w:rPr>
          <w:rFonts w:hint="eastAsia"/>
        </w:rPr>
        <w:t>15</w:t>
      </w:r>
      <w:r w:rsidR="00C57950">
        <w:rPr>
          <w:rFonts w:hint="eastAsia"/>
        </w:rPr>
        <w:t>日から施行する。</w:t>
      </w:r>
    </w:p>
    <w:p w:rsidR="000929D4" w:rsidRDefault="000929D4" w:rsidP="001241EE">
      <w:pPr>
        <w:ind w:leftChars="100" w:left="420" w:hangingChars="100" w:hanging="210"/>
      </w:pPr>
      <w:r>
        <w:rPr>
          <w:rFonts w:hint="eastAsia"/>
        </w:rPr>
        <w:t xml:space="preserve">　この規程は、平成</w:t>
      </w:r>
      <w:r>
        <w:rPr>
          <w:rFonts w:hint="eastAsia"/>
        </w:rPr>
        <w:t>29</w:t>
      </w:r>
      <w:r>
        <w:rPr>
          <w:rFonts w:hint="eastAsia"/>
        </w:rPr>
        <w:t>年</w:t>
      </w:r>
      <w:r>
        <w:rPr>
          <w:rFonts w:hint="eastAsia"/>
        </w:rPr>
        <w:t>12</w:t>
      </w:r>
      <w:r>
        <w:rPr>
          <w:rFonts w:hint="eastAsia"/>
        </w:rPr>
        <w:t>月</w:t>
      </w:r>
      <w:r>
        <w:rPr>
          <w:rFonts w:hint="eastAsia"/>
        </w:rPr>
        <w:t>8</w:t>
      </w:r>
      <w:r>
        <w:rPr>
          <w:rFonts w:hint="eastAsia"/>
        </w:rPr>
        <w:t>日から施行する。</w:t>
      </w:r>
    </w:p>
    <w:p w:rsidR="009B0156" w:rsidRPr="00AD5DDE" w:rsidRDefault="009B0156"/>
    <w:p w:rsidR="001241EE" w:rsidRDefault="001241EE"/>
    <w:p w:rsidR="001241EE" w:rsidRDefault="001241EE">
      <w:r>
        <w:rPr>
          <w:rFonts w:hint="eastAsia"/>
        </w:rPr>
        <w:t>別表１　常勤役員報酬</w:t>
      </w:r>
    </w:p>
    <w:tbl>
      <w:tblPr>
        <w:tblStyle w:val="a3"/>
        <w:tblW w:w="0" w:type="auto"/>
        <w:tblLook w:val="04A0" w:firstRow="1" w:lastRow="0" w:firstColumn="1" w:lastColumn="0" w:noHBand="0" w:noVBand="1"/>
      </w:tblPr>
      <w:tblGrid>
        <w:gridCol w:w="2831"/>
        <w:gridCol w:w="2831"/>
        <w:gridCol w:w="2832"/>
      </w:tblGrid>
      <w:tr w:rsidR="001241EE" w:rsidTr="001241EE">
        <w:tc>
          <w:tcPr>
            <w:tcW w:w="2831" w:type="dxa"/>
          </w:tcPr>
          <w:p w:rsidR="001241EE" w:rsidRDefault="00B76A41" w:rsidP="00B76A41">
            <w:pPr>
              <w:jc w:val="center"/>
            </w:pPr>
            <w:r>
              <w:rPr>
                <w:rFonts w:hint="eastAsia"/>
              </w:rPr>
              <w:t>役　員　名　称</w:t>
            </w:r>
          </w:p>
        </w:tc>
        <w:tc>
          <w:tcPr>
            <w:tcW w:w="2831" w:type="dxa"/>
          </w:tcPr>
          <w:p w:rsidR="001241EE" w:rsidRDefault="00B76A41" w:rsidP="00B76A41">
            <w:pPr>
              <w:jc w:val="center"/>
            </w:pPr>
            <w:r>
              <w:rPr>
                <w:rFonts w:hint="eastAsia"/>
              </w:rPr>
              <w:t>報　　　　酬</w:t>
            </w:r>
          </w:p>
        </w:tc>
        <w:tc>
          <w:tcPr>
            <w:tcW w:w="2832" w:type="dxa"/>
          </w:tcPr>
          <w:p w:rsidR="001241EE" w:rsidRDefault="00B76A41" w:rsidP="00B76A41">
            <w:pPr>
              <w:jc w:val="center"/>
            </w:pPr>
            <w:r>
              <w:rPr>
                <w:rFonts w:hint="eastAsia"/>
              </w:rPr>
              <w:t>備　　　　考</w:t>
            </w:r>
          </w:p>
        </w:tc>
      </w:tr>
      <w:tr w:rsidR="001241EE" w:rsidTr="001241EE">
        <w:tc>
          <w:tcPr>
            <w:tcW w:w="2831" w:type="dxa"/>
          </w:tcPr>
          <w:p w:rsidR="001241EE" w:rsidRDefault="00B76A41" w:rsidP="005A40DA">
            <w:pPr>
              <w:jc w:val="center"/>
            </w:pPr>
            <w:r w:rsidRPr="005A40DA">
              <w:rPr>
                <w:rFonts w:hint="eastAsia"/>
                <w:spacing w:val="45"/>
                <w:kern w:val="0"/>
                <w:fitText w:val="840" w:id="1275829760"/>
              </w:rPr>
              <w:t>理事</w:t>
            </w:r>
            <w:r w:rsidRPr="005A40DA">
              <w:rPr>
                <w:rFonts w:hint="eastAsia"/>
                <w:spacing w:val="15"/>
                <w:kern w:val="0"/>
                <w:fitText w:val="840" w:id="1275829760"/>
              </w:rPr>
              <w:t>長</w:t>
            </w:r>
            <w:r>
              <w:rPr>
                <w:rFonts w:hint="eastAsia"/>
              </w:rPr>
              <w:t>（月額）</w:t>
            </w:r>
          </w:p>
        </w:tc>
        <w:tc>
          <w:tcPr>
            <w:tcW w:w="2831" w:type="dxa"/>
          </w:tcPr>
          <w:p w:rsidR="001241EE" w:rsidRDefault="00A862DD" w:rsidP="00275944">
            <w:pPr>
              <w:jc w:val="right"/>
            </w:pPr>
            <w:r>
              <w:rPr>
                <w:rFonts w:hint="eastAsia"/>
              </w:rPr>
              <w:t>５</w:t>
            </w:r>
            <w:r w:rsidR="00A60DE2">
              <w:rPr>
                <w:rFonts w:hint="eastAsia"/>
              </w:rPr>
              <w:t>０，０００円</w:t>
            </w:r>
          </w:p>
        </w:tc>
        <w:tc>
          <w:tcPr>
            <w:tcW w:w="2832" w:type="dxa"/>
          </w:tcPr>
          <w:p w:rsidR="001241EE" w:rsidRDefault="00A60DE2">
            <w:r>
              <w:rPr>
                <w:rFonts w:hint="eastAsia"/>
              </w:rPr>
              <w:t>職員兼務でない場合</w:t>
            </w:r>
          </w:p>
        </w:tc>
      </w:tr>
      <w:tr w:rsidR="001241EE" w:rsidTr="001241EE">
        <w:tc>
          <w:tcPr>
            <w:tcW w:w="2831" w:type="dxa"/>
          </w:tcPr>
          <w:p w:rsidR="001241EE" w:rsidRDefault="00A60DE2" w:rsidP="005A40DA">
            <w:pPr>
              <w:jc w:val="center"/>
            </w:pPr>
            <w:r w:rsidRPr="005A40DA">
              <w:rPr>
                <w:rFonts w:hint="eastAsia"/>
                <w:spacing w:val="45"/>
                <w:kern w:val="0"/>
                <w:fitText w:val="840" w:id="1275829761"/>
              </w:rPr>
              <w:t>理事</w:t>
            </w:r>
            <w:r w:rsidRPr="005A40DA">
              <w:rPr>
                <w:rFonts w:hint="eastAsia"/>
                <w:spacing w:val="15"/>
                <w:kern w:val="0"/>
                <w:fitText w:val="840" w:id="1275829761"/>
              </w:rPr>
              <w:t>長</w:t>
            </w:r>
            <w:r>
              <w:rPr>
                <w:rFonts w:hint="eastAsia"/>
              </w:rPr>
              <w:t>（月額）</w:t>
            </w:r>
          </w:p>
        </w:tc>
        <w:tc>
          <w:tcPr>
            <w:tcW w:w="2831" w:type="dxa"/>
          </w:tcPr>
          <w:p w:rsidR="001241EE" w:rsidRDefault="00A862DD" w:rsidP="005A40DA">
            <w:pPr>
              <w:jc w:val="right"/>
            </w:pPr>
            <w:r>
              <w:rPr>
                <w:rFonts w:hint="eastAsia"/>
              </w:rPr>
              <w:t>４</w:t>
            </w:r>
            <w:r w:rsidR="00A60DE2">
              <w:rPr>
                <w:rFonts w:hint="eastAsia"/>
              </w:rPr>
              <w:t>０，０００円</w:t>
            </w:r>
          </w:p>
        </w:tc>
        <w:tc>
          <w:tcPr>
            <w:tcW w:w="2832" w:type="dxa"/>
          </w:tcPr>
          <w:p w:rsidR="001241EE" w:rsidRDefault="00A60DE2">
            <w:r>
              <w:rPr>
                <w:rFonts w:hint="eastAsia"/>
              </w:rPr>
              <w:t>職員兼務の場合</w:t>
            </w:r>
          </w:p>
        </w:tc>
      </w:tr>
      <w:tr w:rsidR="001241EE" w:rsidTr="001241EE">
        <w:tc>
          <w:tcPr>
            <w:tcW w:w="2831" w:type="dxa"/>
          </w:tcPr>
          <w:p w:rsidR="001241EE" w:rsidRDefault="00A60DE2" w:rsidP="005A40DA">
            <w:pPr>
              <w:jc w:val="center"/>
            </w:pPr>
            <w:r>
              <w:rPr>
                <w:rFonts w:hint="eastAsia"/>
              </w:rPr>
              <w:t>常務理事（月額）</w:t>
            </w:r>
          </w:p>
        </w:tc>
        <w:tc>
          <w:tcPr>
            <w:tcW w:w="2831" w:type="dxa"/>
          </w:tcPr>
          <w:p w:rsidR="001241EE" w:rsidRDefault="00A862DD" w:rsidP="005A40DA">
            <w:pPr>
              <w:jc w:val="right"/>
            </w:pPr>
            <w:r>
              <w:rPr>
                <w:rFonts w:hint="eastAsia"/>
              </w:rPr>
              <w:t>４</w:t>
            </w:r>
            <w:r w:rsidR="00A60DE2">
              <w:rPr>
                <w:rFonts w:hint="eastAsia"/>
              </w:rPr>
              <w:t>０，０００円</w:t>
            </w:r>
          </w:p>
        </w:tc>
        <w:tc>
          <w:tcPr>
            <w:tcW w:w="2832" w:type="dxa"/>
          </w:tcPr>
          <w:p w:rsidR="001241EE" w:rsidRDefault="00A60DE2">
            <w:r>
              <w:rPr>
                <w:rFonts w:hint="eastAsia"/>
              </w:rPr>
              <w:t>職員兼務でない場合</w:t>
            </w:r>
          </w:p>
        </w:tc>
      </w:tr>
      <w:tr w:rsidR="001241EE" w:rsidTr="001241EE">
        <w:tc>
          <w:tcPr>
            <w:tcW w:w="2831" w:type="dxa"/>
          </w:tcPr>
          <w:p w:rsidR="001241EE" w:rsidRDefault="00A60DE2" w:rsidP="005A40DA">
            <w:pPr>
              <w:jc w:val="center"/>
            </w:pPr>
            <w:r>
              <w:rPr>
                <w:rFonts w:hint="eastAsia"/>
              </w:rPr>
              <w:t>常務理事（月額）</w:t>
            </w:r>
          </w:p>
        </w:tc>
        <w:tc>
          <w:tcPr>
            <w:tcW w:w="2831" w:type="dxa"/>
          </w:tcPr>
          <w:p w:rsidR="001241EE" w:rsidRDefault="00A60DE2" w:rsidP="005A40DA">
            <w:pPr>
              <w:jc w:val="right"/>
            </w:pPr>
            <w:r>
              <w:rPr>
                <w:rFonts w:hint="eastAsia"/>
              </w:rPr>
              <w:t>２０，０００円</w:t>
            </w:r>
          </w:p>
        </w:tc>
        <w:tc>
          <w:tcPr>
            <w:tcW w:w="2832" w:type="dxa"/>
          </w:tcPr>
          <w:p w:rsidR="001241EE" w:rsidRDefault="00A60DE2">
            <w:r>
              <w:rPr>
                <w:rFonts w:hint="eastAsia"/>
              </w:rPr>
              <w:t>職員兼務の場合</w:t>
            </w:r>
          </w:p>
        </w:tc>
      </w:tr>
    </w:tbl>
    <w:p w:rsidR="001241EE" w:rsidRDefault="001241EE"/>
    <w:p w:rsidR="001241EE" w:rsidRDefault="00A60DE2">
      <w:r>
        <w:rPr>
          <w:rFonts w:hint="eastAsia"/>
        </w:rPr>
        <w:t xml:space="preserve">別表２　</w:t>
      </w:r>
      <w:r w:rsidR="00BA4091">
        <w:rPr>
          <w:rFonts w:hint="eastAsia"/>
        </w:rPr>
        <w:t>非常勤</w:t>
      </w:r>
      <w:r>
        <w:rPr>
          <w:rFonts w:hint="eastAsia"/>
        </w:rPr>
        <w:t>役員報酬（会議等出席の場合）</w:t>
      </w:r>
    </w:p>
    <w:tbl>
      <w:tblPr>
        <w:tblStyle w:val="a3"/>
        <w:tblW w:w="0" w:type="auto"/>
        <w:tblLook w:val="04A0" w:firstRow="1" w:lastRow="0" w:firstColumn="1" w:lastColumn="0" w:noHBand="0" w:noVBand="1"/>
      </w:tblPr>
      <w:tblGrid>
        <w:gridCol w:w="2831"/>
        <w:gridCol w:w="2831"/>
        <w:gridCol w:w="2832"/>
      </w:tblGrid>
      <w:tr w:rsidR="00A60DE2" w:rsidTr="00A60DE2">
        <w:tc>
          <w:tcPr>
            <w:tcW w:w="2831" w:type="dxa"/>
          </w:tcPr>
          <w:p w:rsidR="00A60DE2" w:rsidRDefault="00A60DE2" w:rsidP="00A60DE2">
            <w:pPr>
              <w:jc w:val="center"/>
            </w:pPr>
            <w:r>
              <w:rPr>
                <w:rFonts w:hint="eastAsia"/>
              </w:rPr>
              <w:t>役　員　名　称</w:t>
            </w:r>
          </w:p>
        </w:tc>
        <w:tc>
          <w:tcPr>
            <w:tcW w:w="2831" w:type="dxa"/>
          </w:tcPr>
          <w:p w:rsidR="00A60DE2" w:rsidRDefault="00A60DE2" w:rsidP="00A60DE2">
            <w:pPr>
              <w:jc w:val="center"/>
            </w:pPr>
            <w:r>
              <w:rPr>
                <w:rFonts w:hint="eastAsia"/>
              </w:rPr>
              <w:t>報　　　　酬</w:t>
            </w:r>
          </w:p>
        </w:tc>
        <w:tc>
          <w:tcPr>
            <w:tcW w:w="2832" w:type="dxa"/>
          </w:tcPr>
          <w:p w:rsidR="00A60DE2" w:rsidRDefault="00A60DE2" w:rsidP="00A60DE2">
            <w:pPr>
              <w:jc w:val="center"/>
            </w:pPr>
            <w:r>
              <w:rPr>
                <w:rFonts w:hint="eastAsia"/>
              </w:rPr>
              <w:t>備　　　　考</w:t>
            </w:r>
          </w:p>
        </w:tc>
      </w:tr>
      <w:tr w:rsidR="00A60DE2" w:rsidTr="00A60DE2">
        <w:tc>
          <w:tcPr>
            <w:tcW w:w="2831" w:type="dxa"/>
          </w:tcPr>
          <w:p w:rsidR="00A60DE2" w:rsidRDefault="00A60DE2" w:rsidP="005A40DA">
            <w:pPr>
              <w:jc w:val="center"/>
            </w:pPr>
            <w:r w:rsidRPr="005A40DA">
              <w:rPr>
                <w:rFonts w:hint="eastAsia"/>
                <w:spacing w:val="150"/>
                <w:kern w:val="0"/>
                <w:fitText w:val="1260" w:id="1275830016"/>
              </w:rPr>
              <w:t>理事</w:t>
            </w:r>
            <w:r w:rsidRPr="005A40DA">
              <w:rPr>
                <w:rFonts w:hint="eastAsia"/>
                <w:spacing w:val="15"/>
                <w:kern w:val="0"/>
                <w:fitText w:val="1260" w:id="1275830016"/>
              </w:rPr>
              <w:t>長</w:t>
            </w:r>
          </w:p>
        </w:tc>
        <w:tc>
          <w:tcPr>
            <w:tcW w:w="2831" w:type="dxa"/>
          </w:tcPr>
          <w:p w:rsidR="00A60DE2" w:rsidRDefault="004F4216" w:rsidP="005A40DA">
            <w:pPr>
              <w:jc w:val="right"/>
            </w:pPr>
            <w:r>
              <w:rPr>
                <w:rFonts w:hint="eastAsia"/>
              </w:rPr>
              <w:t>５</w:t>
            </w:r>
            <w:r w:rsidR="00A60DE2">
              <w:rPr>
                <w:rFonts w:hint="eastAsia"/>
              </w:rPr>
              <w:t>，０００円</w:t>
            </w:r>
          </w:p>
        </w:tc>
        <w:tc>
          <w:tcPr>
            <w:tcW w:w="2832" w:type="dxa"/>
          </w:tcPr>
          <w:p w:rsidR="00A60DE2" w:rsidRDefault="00A60DE2"/>
        </w:tc>
      </w:tr>
      <w:tr w:rsidR="00A60DE2" w:rsidTr="00A60DE2">
        <w:tc>
          <w:tcPr>
            <w:tcW w:w="2831" w:type="dxa"/>
          </w:tcPr>
          <w:p w:rsidR="00A60DE2" w:rsidRDefault="00A60DE2" w:rsidP="005A40DA">
            <w:pPr>
              <w:jc w:val="center"/>
            </w:pPr>
            <w:r w:rsidRPr="005A40DA">
              <w:rPr>
                <w:rFonts w:hint="eastAsia"/>
                <w:spacing w:val="420"/>
                <w:kern w:val="0"/>
                <w:fitText w:val="1260" w:id="1275830017"/>
              </w:rPr>
              <w:t>理</w:t>
            </w:r>
            <w:r w:rsidRPr="005A40DA">
              <w:rPr>
                <w:rFonts w:hint="eastAsia"/>
                <w:kern w:val="0"/>
                <w:fitText w:val="1260" w:id="1275830017"/>
              </w:rPr>
              <w:t>事</w:t>
            </w:r>
          </w:p>
        </w:tc>
        <w:tc>
          <w:tcPr>
            <w:tcW w:w="2831" w:type="dxa"/>
          </w:tcPr>
          <w:p w:rsidR="00A60DE2" w:rsidRDefault="004F4216" w:rsidP="005A40DA">
            <w:pPr>
              <w:jc w:val="right"/>
            </w:pPr>
            <w:r>
              <w:rPr>
                <w:rFonts w:hint="eastAsia"/>
              </w:rPr>
              <w:t>３</w:t>
            </w:r>
            <w:r w:rsidR="00A60DE2">
              <w:rPr>
                <w:rFonts w:hint="eastAsia"/>
              </w:rPr>
              <w:t>，０００円</w:t>
            </w:r>
          </w:p>
        </w:tc>
        <w:tc>
          <w:tcPr>
            <w:tcW w:w="2832" w:type="dxa"/>
          </w:tcPr>
          <w:p w:rsidR="00A60DE2" w:rsidRDefault="00A60DE2"/>
        </w:tc>
      </w:tr>
      <w:tr w:rsidR="00A60DE2" w:rsidTr="00A60DE2">
        <w:tc>
          <w:tcPr>
            <w:tcW w:w="2831" w:type="dxa"/>
          </w:tcPr>
          <w:p w:rsidR="00A60DE2" w:rsidRDefault="00A60DE2" w:rsidP="005A40DA">
            <w:pPr>
              <w:jc w:val="center"/>
            </w:pPr>
            <w:r w:rsidRPr="005A40DA">
              <w:rPr>
                <w:rFonts w:hint="eastAsia"/>
                <w:spacing w:val="420"/>
                <w:kern w:val="0"/>
                <w:fitText w:val="1260" w:id="1275830018"/>
              </w:rPr>
              <w:t>監</w:t>
            </w:r>
            <w:r w:rsidRPr="005A40DA">
              <w:rPr>
                <w:rFonts w:hint="eastAsia"/>
                <w:kern w:val="0"/>
                <w:fitText w:val="1260" w:id="1275830018"/>
              </w:rPr>
              <w:t>事</w:t>
            </w:r>
          </w:p>
        </w:tc>
        <w:tc>
          <w:tcPr>
            <w:tcW w:w="2831" w:type="dxa"/>
          </w:tcPr>
          <w:p w:rsidR="00A60DE2" w:rsidRDefault="004F4216" w:rsidP="005A40DA">
            <w:pPr>
              <w:jc w:val="right"/>
            </w:pPr>
            <w:r>
              <w:rPr>
                <w:rFonts w:hint="eastAsia"/>
              </w:rPr>
              <w:t>３</w:t>
            </w:r>
            <w:r w:rsidR="00A60DE2">
              <w:rPr>
                <w:rFonts w:hint="eastAsia"/>
              </w:rPr>
              <w:t>，０００円</w:t>
            </w:r>
          </w:p>
        </w:tc>
        <w:tc>
          <w:tcPr>
            <w:tcW w:w="2832" w:type="dxa"/>
          </w:tcPr>
          <w:p w:rsidR="00A60DE2" w:rsidRDefault="00A60DE2"/>
        </w:tc>
      </w:tr>
      <w:tr w:rsidR="00BA4091" w:rsidTr="00BA4091">
        <w:trPr>
          <w:trHeight w:val="269"/>
        </w:trPr>
        <w:tc>
          <w:tcPr>
            <w:tcW w:w="2831" w:type="dxa"/>
          </w:tcPr>
          <w:p w:rsidR="00BA4091" w:rsidRDefault="00BA4091" w:rsidP="005A40DA">
            <w:pPr>
              <w:jc w:val="center"/>
            </w:pPr>
            <w:r w:rsidRPr="005A40DA">
              <w:rPr>
                <w:rFonts w:hint="eastAsia"/>
                <w:spacing w:val="150"/>
                <w:kern w:val="0"/>
                <w:fitText w:val="1260" w:id="1275830019"/>
              </w:rPr>
              <w:t>評議</w:t>
            </w:r>
            <w:r w:rsidRPr="005A40DA">
              <w:rPr>
                <w:rFonts w:hint="eastAsia"/>
                <w:spacing w:val="15"/>
                <w:kern w:val="0"/>
                <w:fitText w:val="1260" w:id="1275830019"/>
              </w:rPr>
              <w:t>員</w:t>
            </w:r>
          </w:p>
        </w:tc>
        <w:tc>
          <w:tcPr>
            <w:tcW w:w="2831" w:type="dxa"/>
          </w:tcPr>
          <w:p w:rsidR="00BA4091" w:rsidRDefault="004F4216" w:rsidP="005A40DA">
            <w:pPr>
              <w:jc w:val="right"/>
            </w:pPr>
            <w:r>
              <w:rPr>
                <w:rFonts w:hint="eastAsia"/>
              </w:rPr>
              <w:t>３</w:t>
            </w:r>
            <w:r w:rsidR="00BA4091">
              <w:rPr>
                <w:rFonts w:hint="eastAsia"/>
              </w:rPr>
              <w:t>，０００円</w:t>
            </w:r>
          </w:p>
        </w:tc>
        <w:tc>
          <w:tcPr>
            <w:tcW w:w="2832" w:type="dxa"/>
          </w:tcPr>
          <w:p w:rsidR="00BA4091" w:rsidRDefault="00BA4091"/>
        </w:tc>
      </w:tr>
    </w:tbl>
    <w:p w:rsidR="001241EE" w:rsidRPr="00A60DE2" w:rsidRDefault="001241EE"/>
    <w:p w:rsidR="001241EE" w:rsidRDefault="00A60DE2">
      <w:r>
        <w:rPr>
          <w:rFonts w:hint="eastAsia"/>
        </w:rPr>
        <w:t>別表３　役員報酬（会議等以外の業務）</w:t>
      </w:r>
    </w:p>
    <w:tbl>
      <w:tblPr>
        <w:tblStyle w:val="a3"/>
        <w:tblW w:w="0" w:type="auto"/>
        <w:tblLook w:val="04A0" w:firstRow="1" w:lastRow="0" w:firstColumn="1" w:lastColumn="0" w:noHBand="0" w:noVBand="1"/>
      </w:tblPr>
      <w:tblGrid>
        <w:gridCol w:w="2831"/>
        <w:gridCol w:w="2831"/>
        <w:gridCol w:w="2832"/>
      </w:tblGrid>
      <w:tr w:rsidR="00A60DE2" w:rsidTr="00A60DE2">
        <w:tc>
          <w:tcPr>
            <w:tcW w:w="2831" w:type="dxa"/>
          </w:tcPr>
          <w:p w:rsidR="00A60DE2" w:rsidRDefault="00A60DE2" w:rsidP="00A60DE2">
            <w:pPr>
              <w:jc w:val="center"/>
            </w:pPr>
            <w:r>
              <w:rPr>
                <w:rFonts w:hint="eastAsia"/>
              </w:rPr>
              <w:t>役　員　名　称</w:t>
            </w:r>
          </w:p>
        </w:tc>
        <w:tc>
          <w:tcPr>
            <w:tcW w:w="2831" w:type="dxa"/>
          </w:tcPr>
          <w:p w:rsidR="00A60DE2" w:rsidRDefault="00A60DE2" w:rsidP="00A60DE2">
            <w:pPr>
              <w:jc w:val="center"/>
            </w:pPr>
            <w:r>
              <w:rPr>
                <w:rFonts w:hint="eastAsia"/>
              </w:rPr>
              <w:t>報　　　　酬</w:t>
            </w:r>
          </w:p>
        </w:tc>
        <w:tc>
          <w:tcPr>
            <w:tcW w:w="2832" w:type="dxa"/>
          </w:tcPr>
          <w:p w:rsidR="00A60DE2" w:rsidRDefault="00A60DE2" w:rsidP="00A60DE2">
            <w:pPr>
              <w:jc w:val="center"/>
            </w:pPr>
            <w:r>
              <w:rPr>
                <w:rFonts w:hint="eastAsia"/>
              </w:rPr>
              <w:t>備　　　　考</w:t>
            </w:r>
          </w:p>
        </w:tc>
      </w:tr>
      <w:tr w:rsidR="00A60DE2" w:rsidTr="00A60DE2">
        <w:tc>
          <w:tcPr>
            <w:tcW w:w="2831" w:type="dxa"/>
          </w:tcPr>
          <w:p w:rsidR="00A60DE2" w:rsidRDefault="00A60DE2" w:rsidP="005A40DA">
            <w:pPr>
              <w:jc w:val="center"/>
            </w:pPr>
            <w:r w:rsidRPr="005A40DA">
              <w:rPr>
                <w:rFonts w:hint="eastAsia"/>
                <w:spacing w:val="45"/>
                <w:kern w:val="0"/>
                <w:fitText w:val="840" w:id="1275830272"/>
              </w:rPr>
              <w:t>理事</w:t>
            </w:r>
            <w:r w:rsidRPr="005A40DA">
              <w:rPr>
                <w:rFonts w:hint="eastAsia"/>
                <w:spacing w:val="15"/>
                <w:kern w:val="0"/>
                <w:fitText w:val="840" w:id="1275830272"/>
              </w:rPr>
              <w:t>長</w:t>
            </w:r>
            <w:r>
              <w:rPr>
                <w:rFonts w:hint="eastAsia"/>
              </w:rPr>
              <w:t>（日額）</w:t>
            </w:r>
          </w:p>
        </w:tc>
        <w:tc>
          <w:tcPr>
            <w:tcW w:w="2831" w:type="dxa"/>
          </w:tcPr>
          <w:p w:rsidR="00A60DE2" w:rsidRDefault="00BA4091" w:rsidP="005A40DA">
            <w:pPr>
              <w:jc w:val="right"/>
            </w:pPr>
            <w:r>
              <w:rPr>
                <w:rFonts w:hint="eastAsia"/>
              </w:rPr>
              <w:t>８</w:t>
            </w:r>
            <w:r w:rsidR="00A60DE2">
              <w:rPr>
                <w:rFonts w:hint="eastAsia"/>
              </w:rPr>
              <w:t>，０００円</w:t>
            </w:r>
          </w:p>
        </w:tc>
        <w:tc>
          <w:tcPr>
            <w:tcW w:w="2832" w:type="dxa"/>
          </w:tcPr>
          <w:p w:rsidR="00A60DE2" w:rsidRDefault="00A60DE2" w:rsidP="00A60DE2"/>
        </w:tc>
      </w:tr>
      <w:tr w:rsidR="00A60DE2" w:rsidTr="00A60DE2">
        <w:tc>
          <w:tcPr>
            <w:tcW w:w="2831" w:type="dxa"/>
          </w:tcPr>
          <w:p w:rsidR="00A60DE2" w:rsidRDefault="00A60DE2" w:rsidP="005A40DA">
            <w:pPr>
              <w:jc w:val="center"/>
            </w:pPr>
            <w:r w:rsidRPr="005A40DA">
              <w:rPr>
                <w:rFonts w:hint="eastAsia"/>
                <w:spacing w:val="210"/>
                <w:kern w:val="0"/>
                <w:fitText w:val="840" w:id="1275830273"/>
              </w:rPr>
              <w:t>理</w:t>
            </w:r>
            <w:r w:rsidRPr="005A40DA">
              <w:rPr>
                <w:rFonts w:hint="eastAsia"/>
                <w:kern w:val="0"/>
                <w:fitText w:val="840" w:id="1275830273"/>
              </w:rPr>
              <w:t>事</w:t>
            </w:r>
            <w:r w:rsidR="005A40DA">
              <w:rPr>
                <w:rFonts w:hint="eastAsia"/>
              </w:rPr>
              <w:t>（日額）</w:t>
            </w:r>
          </w:p>
        </w:tc>
        <w:tc>
          <w:tcPr>
            <w:tcW w:w="2831" w:type="dxa"/>
          </w:tcPr>
          <w:p w:rsidR="00A60DE2" w:rsidRDefault="00BA4091" w:rsidP="005A40DA">
            <w:pPr>
              <w:jc w:val="right"/>
            </w:pPr>
            <w:r>
              <w:rPr>
                <w:rFonts w:hint="eastAsia"/>
              </w:rPr>
              <w:t>５</w:t>
            </w:r>
            <w:r w:rsidR="00A60DE2">
              <w:rPr>
                <w:rFonts w:hint="eastAsia"/>
              </w:rPr>
              <w:t>，０００円</w:t>
            </w:r>
          </w:p>
        </w:tc>
        <w:tc>
          <w:tcPr>
            <w:tcW w:w="2832" w:type="dxa"/>
          </w:tcPr>
          <w:p w:rsidR="00A60DE2" w:rsidRDefault="00A60DE2" w:rsidP="00A60DE2"/>
        </w:tc>
      </w:tr>
      <w:tr w:rsidR="00A60DE2" w:rsidTr="00A60DE2">
        <w:tc>
          <w:tcPr>
            <w:tcW w:w="2831" w:type="dxa"/>
          </w:tcPr>
          <w:p w:rsidR="00A60DE2" w:rsidRDefault="00A60DE2" w:rsidP="005A40DA">
            <w:pPr>
              <w:jc w:val="center"/>
            </w:pPr>
            <w:r w:rsidRPr="005A40DA">
              <w:rPr>
                <w:rFonts w:hint="eastAsia"/>
                <w:spacing w:val="210"/>
                <w:kern w:val="0"/>
                <w:fitText w:val="840" w:id="1275830274"/>
              </w:rPr>
              <w:t>監</w:t>
            </w:r>
            <w:r w:rsidRPr="005A40DA">
              <w:rPr>
                <w:rFonts w:hint="eastAsia"/>
                <w:kern w:val="0"/>
                <w:fitText w:val="840" w:id="1275830274"/>
              </w:rPr>
              <w:t>事</w:t>
            </w:r>
            <w:r w:rsidR="005A40DA">
              <w:rPr>
                <w:rFonts w:hint="eastAsia"/>
              </w:rPr>
              <w:t>（日額）</w:t>
            </w:r>
          </w:p>
        </w:tc>
        <w:tc>
          <w:tcPr>
            <w:tcW w:w="2831" w:type="dxa"/>
          </w:tcPr>
          <w:p w:rsidR="00A60DE2" w:rsidRDefault="00BA4091" w:rsidP="005A40DA">
            <w:pPr>
              <w:jc w:val="right"/>
            </w:pPr>
            <w:r>
              <w:rPr>
                <w:rFonts w:hint="eastAsia"/>
              </w:rPr>
              <w:t>５</w:t>
            </w:r>
            <w:r w:rsidR="00A60DE2">
              <w:rPr>
                <w:rFonts w:hint="eastAsia"/>
              </w:rPr>
              <w:t>，０００円</w:t>
            </w:r>
          </w:p>
        </w:tc>
        <w:tc>
          <w:tcPr>
            <w:tcW w:w="2832" w:type="dxa"/>
          </w:tcPr>
          <w:p w:rsidR="00A60DE2" w:rsidRDefault="00A60DE2" w:rsidP="00A60DE2"/>
        </w:tc>
      </w:tr>
      <w:tr w:rsidR="00A60DE2" w:rsidTr="00A60DE2">
        <w:trPr>
          <w:trHeight w:val="300"/>
        </w:trPr>
        <w:tc>
          <w:tcPr>
            <w:tcW w:w="2831" w:type="dxa"/>
          </w:tcPr>
          <w:p w:rsidR="00A60DE2" w:rsidRDefault="00A60DE2" w:rsidP="005A40DA">
            <w:pPr>
              <w:jc w:val="center"/>
            </w:pPr>
            <w:r w:rsidRPr="005A40DA">
              <w:rPr>
                <w:rFonts w:hint="eastAsia"/>
                <w:spacing w:val="45"/>
                <w:kern w:val="0"/>
                <w:fitText w:val="840" w:id="1275830275"/>
              </w:rPr>
              <w:t>評議</w:t>
            </w:r>
            <w:r w:rsidRPr="005A40DA">
              <w:rPr>
                <w:rFonts w:hint="eastAsia"/>
                <w:spacing w:val="15"/>
                <w:kern w:val="0"/>
                <w:fitText w:val="840" w:id="1275830275"/>
              </w:rPr>
              <w:t>員</w:t>
            </w:r>
            <w:r w:rsidR="005A40DA">
              <w:rPr>
                <w:rFonts w:hint="eastAsia"/>
              </w:rPr>
              <w:t>（日額）</w:t>
            </w:r>
          </w:p>
        </w:tc>
        <w:tc>
          <w:tcPr>
            <w:tcW w:w="2831" w:type="dxa"/>
          </w:tcPr>
          <w:p w:rsidR="00A60DE2" w:rsidRDefault="00BA4091" w:rsidP="005A40DA">
            <w:pPr>
              <w:jc w:val="right"/>
            </w:pPr>
            <w:r>
              <w:rPr>
                <w:rFonts w:hint="eastAsia"/>
              </w:rPr>
              <w:t>５</w:t>
            </w:r>
            <w:r w:rsidR="00A60DE2">
              <w:rPr>
                <w:rFonts w:hint="eastAsia"/>
              </w:rPr>
              <w:t>，０００円</w:t>
            </w:r>
          </w:p>
        </w:tc>
        <w:tc>
          <w:tcPr>
            <w:tcW w:w="2832" w:type="dxa"/>
          </w:tcPr>
          <w:p w:rsidR="00A60DE2" w:rsidRDefault="00A60DE2" w:rsidP="00A60DE2"/>
        </w:tc>
      </w:tr>
    </w:tbl>
    <w:p w:rsidR="00A60DE2" w:rsidRDefault="00A60DE2"/>
    <w:sectPr w:rsidR="00A60DE2" w:rsidSect="00BA40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56"/>
    <w:rsid w:val="000028A7"/>
    <w:rsid w:val="000929D4"/>
    <w:rsid w:val="000E337F"/>
    <w:rsid w:val="001241EE"/>
    <w:rsid w:val="001B086E"/>
    <w:rsid w:val="0020522B"/>
    <w:rsid w:val="00212909"/>
    <w:rsid w:val="0025512F"/>
    <w:rsid w:val="00275944"/>
    <w:rsid w:val="004F4216"/>
    <w:rsid w:val="00564181"/>
    <w:rsid w:val="005A40DA"/>
    <w:rsid w:val="00685176"/>
    <w:rsid w:val="006B5B99"/>
    <w:rsid w:val="007359A1"/>
    <w:rsid w:val="007376C0"/>
    <w:rsid w:val="00793039"/>
    <w:rsid w:val="008B7A6B"/>
    <w:rsid w:val="00923673"/>
    <w:rsid w:val="009B0156"/>
    <w:rsid w:val="00A165AB"/>
    <w:rsid w:val="00A60DE2"/>
    <w:rsid w:val="00A736CE"/>
    <w:rsid w:val="00A862DD"/>
    <w:rsid w:val="00A96731"/>
    <w:rsid w:val="00AD5DDE"/>
    <w:rsid w:val="00B76A41"/>
    <w:rsid w:val="00B96C7C"/>
    <w:rsid w:val="00BA4091"/>
    <w:rsid w:val="00C2524A"/>
    <w:rsid w:val="00C414C7"/>
    <w:rsid w:val="00C57950"/>
    <w:rsid w:val="00D349B2"/>
    <w:rsid w:val="00E32196"/>
    <w:rsid w:val="00EE1A0F"/>
    <w:rsid w:val="00EE4AC0"/>
    <w:rsid w:val="00EF4DD7"/>
    <w:rsid w:val="00F356FB"/>
    <w:rsid w:val="00F82AB7"/>
    <w:rsid w:val="00FA4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7D98F58-0C36-4683-8186-A0497A5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4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49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49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幸得会</dc:creator>
  <cp:keywords/>
  <dc:description/>
  <cp:lastModifiedBy>幸得会</cp:lastModifiedBy>
  <cp:revision>2</cp:revision>
  <cp:lastPrinted>2017-12-15T06:20:00Z</cp:lastPrinted>
  <dcterms:created xsi:type="dcterms:W3CDTF">2018-02-26T02:07:00Z</dcterms:created>
  <dcterms:modified xsi:type="dcterms:W3CDTF">2018-02-26T02:07:00Z</dcterms:modified>
</cp:coreProperties>
</file>